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F6" w:rsidRDefault="008F5E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Chemistry 2 &amp; Energy Units Study Guide</w:t>
      </w:r>
    </w:p>
    <w:p w:rsidR="003257F6" w:rsidRDefault="008F5EC3">
      <w:r>
        <w:rPr>
          <w:b/>
        </w:rPr>
        <w:t xml:space="preserve">Section 1: Vocabulary: Describe or provide definitions for the following:   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745"/>
        <w:gridCol w:w="7560"/>
      </w:tblGrid>
      <w:tr w:rsidR="003257F6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Fossil Fuels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257F6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4 ways to increase the rate of a chemical reaction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257F6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Concentration of a solution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257F6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Pure Substance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257F6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Product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257F6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Reactant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257F6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Law of Conservation of Mass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257F6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Chemical Equation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257F6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Non-renewable Resources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257F6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spacing w:after="0" w:line="240" w:lineRule="auto"/>
            </w:pPr>
            <w:r>
              <w:t>Renewable Resources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3257F6" w:rsidRDefault="0032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3257F6" w:rsidRDefault="003257F6">
      <w:pPr>
        <w:rPr>
          <w:b/>
        </w:rPr>
      </w:pPr>
    </w:p>
    <w:p w:rsidR="003257F6" w:rsidRDefault="003257F6">
      <w:pPr>
        <w:rPr>
          <w:b/>
        </w:rPr>
      </w:pPr>
    </w:p>
    <w:p w:rsidR="003257F6" w:rsidRDefault="008F5EC3">
      <w:pPr>
        <w:rPr>
          <w:b/>
        </w:rPr>
      </w:pPr>
      <w:r>
        <w:rPr>
          <w:b/>
        </w:rPr>
        <w:lastRenderedPageBreak/>
        <w:t xml:space="preserve">Section 2: Short Answers: Answer the following questions.  Be thorough and provide examples if possible. </w:t>
      </w:r>
      <w:r>
        <w:rPr>
          <w:b/>
        </w:rPr>
        <w:tab/>
      </w:r>
    </w:p>
    <w:p w:rsidR="003257F6" w:rsidRDefault="008F5EC3">
      <w:r>
        <w:t>11. Name 3 examples of a physical change.</w:t>
      </w:r>
    </w:p>
    <w:p w:rsidR="003257F6" w:rsidRDefault="003257F6"/>
    <w:p w:rsidR="003257F6" w:rsidRDefault="008F5EC3">
      <w:r>
        <w:t>12. Name 3 examples of a chemical change.</w:t>
      </w:r>
    </w:p>
    <w:p w:rsidR="003257F6" w:rsidRDefault="003257F6"/>
    <w:p w:rsidR="003257F6" w:rsidRDefault="008F5EC3">
      <w:r>
        <w:t xml:space="preserve">13. Why is </w:t>
      </w:r>
      <w:proofErr w:type="spellStart"/>
      <w:r>
        <w:t>NaCl</w:t>
      </w:r>
      <w:proofErr w:type="spellEnd"/>
      <w:r>
        <w:t xml:space="preserve"> considered to be a pure substance but </w:t>
      </w:r>
      <w:proofErr w:type="spellStart"/>
      <w:r>
        <w:rPr>
          <w:b/>
          <w:sz w:val="26"/>
          <w:szCs w:val="26"/>
        </w:rPr>
        <w:t>NaCl</w:t>
      </w:r>
      <w:proofErr w:type="spellEnd"/>
      <w:r>
        <w:rPr>
          <w:b/>
          <w:sz w:val="26"/>
          <w:szCs w:val="26"/>
        </w:rPr>
        <w:t xml:space="preserve"> + H</w:t>
      </w:r>
      <w:r>
        <w:rPr>
          <w:b/>
          <w:sz w:val="20"/>
          <w:szCs w:val="20"/>
        </w:rPr>
        <w:t>2</w:t>
      </w:r>
      <w:r>
        <w:rPr>
          <w:b/>
          <w:sz w:val="26"/>
          <w:szCs w:val="26"/>
        </w:rPr>
        <w:t>O</w:t>
      </w:r>
      <w:r>
        <w:t xml:space="preserve"> is not?  </w:t>
      </w:r>
    </w:p>
    <w:p w:rsidR="003257F6" w:rsidRDefault="003257F6"/>
    <w:p w:rsidR="003257F6" w:rsidRDefault="008F5EC3">
      <w:pPr>
        <w:rPr>
          <w:sz w:val="16"/>
          <w:szCs w:val="16"/>
        </w:rPr>
      </w:pPr>
      <w:r>
        <w:t>14. If you had 6 pounds of natural gas (</w:t>
      </w:r>
      <w:r>
        <w:rPr>
          <w:b/>
          <w:sz w:val="30"/>
          <w:szCs w:val="30"/>
        </w:rPr>
        <w:t>CH</w:t>
      </w:r>
      <w:r>
        <w:rPr>
          <w:b/>
          <w:sz w:val="30"/>
          <w:szCs w:val="30"/>
          <w:vertAlign w:val="subscript"/>
        </w:rPr>
        <w:t>4</w:t>
      </w:r>
      <w:r>
        <w:t>) and burned it to produce 18 pounds of product, h</w:t>
      </w:r>
      <w:r>
        <w:t>ow much oxygen gas (</w:t>
      </w:r>
      <w:r>
        <w:rPr>
          <w:b/>
          <w:sz w:val="30"/>
          <w:szCs w:val="30"/>
        </w:rPr>
        <w:t>O</w:t>
      </w:r>
      <w:r>
        <w:rPr>
          <w:b/>
          <w:sz w:val="30"/>
          <w:szCs w:val="30"/>
          <w:vertAlign w:val="subscript"/>
        </w:rPr>
        <w:t>2</w:t>
      </w:r>
      <w:r>
        <w:t>) did you take out of the atmosphere to begin with?</w:t>
      </w:r>
    </w:p>
    <w:p w:rsidR="003257F6" w:rsidRDefault="008F5EC3">
      <w:r>
        <w:t xml:space="preserve">15. In the chemical formula </w:t>
      </w:r>
      <w:r>
        <w:rPr>
          <w:b/>
          <w:sz w:val="28"/>
          <w:szCs w:val="28"/>
        </w:rPr>
        <w:t>3H</w:t>
      </w:r>
      <w:r>
        <w:rPr>
          <w:b/>
          <w:sz w:val="28"/>
          <w:szCs w:val="28"/>
          <w:vertAlign w:val="subscript"/>
        </w:rPr>
        <w:t>2</w:t>
      </w:r>
      <w:r>
        <w:rPr>
          <w:b/>
        </w:rPr>
        <w:t>,</w:t>
      </w:r>
      <w:r>
        <w:t xml:space="preserve"> use the chart below to identify the </w:t>
      </w:r>
      <w:r>
        <w:rPr>
          <w:b/>
        </w:rPr>
        <w:t xml:space="preserve">subscript </w:t>
      </w:r>
      <w:r>
        <w:t xml:space="preserve">and the </w:t>
      </w:r>
      <w:r>
        <w:rPr>
          <w:b/>
        </w:rPr>
        <w:t xml:space="preserve">coefficient, </w:t>
      </w:r>
      <w:r>
        <w:t xml:space="preserve">then count the total </w:t>
      </w:r>
      <w:proofErr w:type="gramStart"/>
      <w:r>
        <w:t>atoms</w:t>
      </w:r>
      <w:proofErr w:type="gramEnd"/>
      <w:r>
        <w:t xml:space="preserve"> of hydrogen are present?</w:t>
      </w:r>
    </w:p>
    <w:tbl>
      <w:tblPr>
        <w:tblStyle w:val="a0"/>
        <w:tblW w:w="5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955"/>
      </w:tblGrid>
      <w:tr w:rsidR="003257F6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spacing w:after="0" w:line="240" w:lineRule="auto"/>
            </w:pPr>
            <w:r>
              <w:t>subscript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spacing w:after="0" w:line="240" w:lineRule="auto"/>
            </w:pPr>
          </w:p>
        </w:tc>
      </w:tr>
      <w:tr w:rsidR="003257F6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spacing w:after="0" w:line="240" w:lineRule="auto"/>
            </w:pPr>
            <w:r>
              <w:t>coefficient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spacing w:after="0" w:line="240" w:lineRule="auto"/>
            </w:pPr>
          </w:p>
        </w:tc>
      </w:tr>
      <w:tr w:rsidR="003257F6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8F5EC3">
            <w:pPr>
              <w:widowControl w:val="0"/>
              <w:spacing w:after="0" w:line="240" w:lineRule="auto"/>
            </w:pPr>
            <w:r>
              <w:t>total atoms of Hydrogen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F6" w:rsidRDefault="003257F6">
            <w:pPr>
              <w:widowControl w:val="0"/>
              <w:spacing w:after="0" w:line="240" w:lineRule="auto"/>
            </w:pPr>
          </w:p>
        </w:tc>
      </w:tr>
    </w:tbl>
    <w:p w:rsidR="003257F6" w:rsidRDefault="003257F6">
      <w:pPr>
        <w:spacing w:line="240" w:lineRule="auto"/>
      </w:pPr>
    </w:p>
    <w:p w:rsidR="003257F6" w:rsidRDefault="008F5EC3">
      <w:r>
        <w:t xml:space="preserve">16. How many total atoms are in the chemical formula </w:t>
      </w:r>
      <w:r>
        <w:rPr>
          <w:b/>
          <w:sz w:val="28"/>
          <w:szCs w:val="28"/>
        </w:rPr>
        <w:t>C</w:t>
      </w:r>
      <w:r>
        <w:rPr>
          <w:b/>
        </w:rPr>
        <w:t>6</w:t>
      </w:r>
      <w:r>
        <w:rPr>
          <w:b/>
          <w:sz w:val="28"/>
          <w:szCs w:val="28"/>
        </w:rPr>
        <w:t>H</w:t>
      </w:r>
      <w:r>
        <w:rPr>
          <w:b/>
        </w:rPr>
        <w:t>12</w:t>
      </w:r>
      <w:r>
        <w:rPr>
          <w:b/>
          <w:sz w:val="28"/>
          <w:szCs w:val="28"/>
        </w:rPr>
        <w:t>O</w:t>
      </w:r>
      <w:r>
        <w:rPr>
          <w:b/>
        </w:rPr>
        <w:t>6</w:t>
      </w:r>
      <w:r>
        <w:t>? ______________________________</w:t>
      </w:r>
    </w:p>
    <w:p w:rsidR="003257F6" w:rsidRDefault="008F5EC3">
      <w:r>
        <w:t xml:space="preserve">17. CIRCLE the reactants and UNDERLINE the products in this chemical equation: </w:t>
      </w:r>
      <w:proofErr w:type="gramStart"/>
      <w:r>
        <w:rPr>
          <w:b/>
          <w:sz w:val="26"/>
          <w:szCs w:val="26"/>
        </w:rPr>
        <w:t>2H</w:t>
      </w:r>
      <w:r>
        <w:rPr>
          <w:b/>
          <w:sz w:val="26"/>
          <w:szCs w:val="26"/>
          <w:vertAlign w:val="subscript"/>
        </w:rPr>
        <w:t>2</w:t>
      </w:r>
      <w:r>
        <w:rPr>
          <w:b/>
          <w:sz w:val="26"/>
          <w:szCs w:val="26"/>
        </w:rPr>
        <w:t>O</w:t>
      </w:r>
      <w:r>
        <w:rPr>
          <w:b/>
          <w:sz w:val="26"/>
          <w:szCs w:val="26"/>
          <w:vertAlign w:val="subscript"/>
        </w:rPr>
        <w:t>2</w:t>
      </w:r>
      <w:r>
        <w:rPr>
          <w:b/>
          <w:sz w:val="26"/>
          <w:szCs w:val="26"/>
        </w:rPr>
        <w:t xml:space="preserve">  →</w:t>
      </w:r>
      <w:proofErr w:type="gramEnd"/>
      <w:r>
        <w:rPr>
          <w:b/>
          <w:sz w:val="26"/>
          <w:szCs w:val="26"/>
        </w:rPr>
        <w:t xml:space="preserve">  2H</w:t>
      </w:r>
      <w:r>
        <w:rPr>
          <w:b/>
          <w:sz w:val="26"/>
          <w:szCs w:val="26"/>
          <w:vertAlign w:val="subscript"/>
        </w:rPr>
        <w:t>2</w:t>
      </w:r>
      <w:r>
        <w:rPr>
          <w:b/>
          <w:sz w:val="26"/>
          <w:szCs w:val="26"/>
        </w:rPr>
        <w:t>O + O</w:t>
      </w:r>
      <w:r>
        <w:rPr>
          <w:b/>
          <w:sz w:val="26"/>
          <w:szCs w:val="26"/>
          <w:vertAlign w:val="subscript"/>
        </w:rPr>
        <w:t>2</w:t>
      </w:r>
      <w:r>
        <w:rPr>
          <w:sz w:val="16"/>
          <w:szCs w:val="16"/>
        </w:rPr>
        <w:t xml:space="preserve">, </w:t>
      </w:r>
    </w:p>
    <w:p w:rsidR="003257F6" w:rsidRDefault="008F5EC3">
      <w:pPr>
        <w:spacing w:after="0" w:line="480" w:lineRule="auto"/>
      </w:pPr>
      <w:r>
        <w:t>18. Two or more atoms bonded togeth</w:t>
      </w:r>
      <w:r>
        <w:t xml:space="preserve">er are known as ______________________________. </w:t>
      </w:r>
    </w:p>
    <w:p w:rsidR="003257F6" w:rsidRDefault="008F5EC3">
      <w:pPr>
        <w:spacing w:after="0" w:line="480" w:lineRule="auto"/>
      </w:pPr>
      <w:r>
        <w:t xml:space="preserve">19. Two or more different types of atoms bonded together are known as ______________________________. </w:t>
      </w:r>
    </w:p>
    <w:p w:rsidR="003257F6" w:rsidRDefault="008F5EC3">
      <w:pPr>
        <w:spacing w:after="0" w:line="480" w:lineRule="auto"/>
      </w:pPr>
      <w:r>
        <w:t xml:space="preserve">20. A single atom found on the periodic table is known as </w:t>
      </w:r>
      <w:proofErr w:type="gramStart"/>
      <w:r>
        <w:t>an</w:t>
      </w:r>
      <w:proofErr w:type="gramEnd"/>
      <w:r>
        <w:t xml:space="preserve"> ______________________________. </w:t>
      </w:r>
    </w:p>
    <w:p w:rsidR="003257F6" w:rsidRDefault="008F5EC3">
      <w:pPr>
        <w:spacing w:after="0" w:line="480" w:lineRule="auto"/>
      </w:pPr>
      <w:r>
        <w:t xml:space="preserve">21.  What </w:t>
      </w:r>
      <w:r>
        <w:t>is the biggest difference between a physical change and a chemical change?</w:t>
      </w:r>
    </w:p>
    <w:p w:rsidR="003257F6" w:rsidRDefault="003257F6">
      <w:pPr>
        <w:spacing w:after="0" w:line="480" w:lineRule="auto"/>
      </w:pPr>
    </w:p>
    <w:p w:rsidR="003257F6" w:rsidRDefault="008F5EC3">
      <w:pPr>
        <w:spacing w:after="0" w:line="480" w:lineRule="auto"/>
        <w:rPr>
          <w:sz w:val="26"/>
          <w:szCs w:val="26"/>
        </w:rPr>
      </w:pPr>
      <w:r>
        <w:t>22. Balance the following chemical reaction:</w:t>
      </w:r>
      <w:r>
        <w:tab/>
      </w:r>
      <w:r>
        <w:tab/>
      </w:r>
      <w:r>
        <w:tab/>
      </w:r>
      <w:r>
        <w:rPr>
          <w:b/>
          <w:sz w:val="26"/>
          <w:szCs w:val="26"/>
        </w:rPr>
        <w:t>2 Mg + O</w:t>
      </w:r>
      <w:r>
        <w:rPr>
          <w:b/>
          <w:sz w:val="20"/>
          <w:szCs w:val="20"/>
        </w:rPr>
        <w:t>2</w:t>
      </w:r>
      <w:r>
        <w:rPr>
          <w:b/>
          <w:sz w:val="26"/>
          <w:szCs w:val="26"/>
        </w:rPr>
        <w:t xml:space="preserve"> →   _________ </w:t>
      </w:r>
      <w:proofErr w:type="spellStart"/>
      <w:r>
        <w:rPr>
          <w:b/>
          <w:sz w:val="26"/>
          <w:szCs w:val="26"/>
        </w:rPr>
        <w:t>MgO</w:t>
      </w:r>
      <w:proofErr w:type="spellEnd"/>
    </w:p>
    <w:p w:rsidR="003257F6" w:rsidRDefault="008F5EC3">
      <w:pPr>
        <w:spacing w:after="0" w:line="480" w:lineRule="auto"/>
      </w:pPr>
      <w:r>
        <w:t>23.  How has the burning of fossil fuels affected our climate on Earth?</w:t>
      </w:r>
    </w:p>
    <w:p w:rsidR="003257F6" w:rsidRDefault="003257F6">
      <w:pPr>
        <w:spacing w:after="0" w:line="480" w:lineRule="auto"/>
      </w:pPr>
    </w:p>
    <w:p w:rsidR="003257F6" w:rsidRDefault="008F5EC3">
      <w:pPr>
        <w:spacing w:after="0" w:line="480" w:lineRule="auto"/>
      </w:pPr>
      <w:r>
        <w:t xml:space="preserve">24. What is the chemical equation for </w:t>
      </w:r>
      <w:r>
        <w:rPr>
          <w:u w:val="single"/>
        </w:rPr>
        <w:t>photosynthesis</w:t>
      </w:r>
      <w:r>
        <w:t xml:space="preserve">?  How many total </w:t>
      </w:r>
      <w:r>
        <w:rPr>
          <w:u w:val="single"/>
        </w:rPr>
        <w:t>molecules</w:t>
      </w:r>
      <w:r>
        <w:t xml:space="preserve"> are in the reactants?   How many total </w:t>
      </w:r>
      <w:r>
        <w:rPr>
          <w:u w:val="single"/>
        </w:rPr>
        <w:t>molecules</w:t>
      </w:r>
      <w:r>
        <w:t xml:space="preserve"> are in the products?</w:t>
      </w:r>
    </w:p>
    <w:p w:rsidR="003257F6" w:rsidRDefault="008F5EC3">
      <w:pPr>
        <w:spacing w:after="0" w:line="480" w:lineRule="auto"/>
        <w:rPr>
          <w:b/>
        </w:rPr>
      </w:pPr>
      <w:r>
        <w:t>25. What is the difference between exothermic and endothermic reactions?</w:t>
      </w:r>
    </w:p>
    <w:sectPr w:rsidR="003257F6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F6"/>
    <w:rsid w:val="003257F6"/>
    <w:rsid w:val="008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C1131-9B5D-47B0-9E68-11F54407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Edward E.</dc:creator>
  <cp:lastModifiedBy>Black, Edward E.</cp:lastModifiedBy>
  <cp:revision>2</cp:revision>
  <dcterms:created xsi:type="dcterms:W3CDTF">2024-01-26T13:49:00Z</dcterms:created>
  <dcterms:modified xsi:type="dcterms:W3CDTF">2024-01-26T13:49:00Z</dcterms:modified>
</cp:coreProperties>
</file>